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A6B" w:rsidRDefault="00046A6B" w:rsidP="00855FB6">
      <w:pPr>
        <w:pStyle w:val="a8"/>
        <w:rPr>
          <w:rFonts w:ascii="Times New Roman" w:hAnsi="Times New Roman" w:cs="Times New Roman"/>
          <w:sz w:val="24"/>
          <w:szCs w:val="24"/>
        </w:rPr>
      </w:pPr>
      <w:r w:rsidRPr="00046A6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10300" cy="8775764"/>
            <wp:effectExtent l="0" t="0" r="0" b="0"/>
            <wp:docPr id="1" name="Рисунок 1" descr="C:\Users\elena\Desktop\2021 - 22 Устюг программы 1 - 4 классы\2 А\Сканы к программам\Scan_20211111_105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2 А\Сканы к программам\Scan_20211111_1052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775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0BBE" w:rsidRPr="00530B4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046A6B" w:rsidRDefault="00046A6B" w:rsidP="00855FB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46A6B" w:rsidRDefault="00046A6B" w:rsidP="00855FB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46A6B" w:rsidRDefault="00046A6B" w:rsidP="00855FB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46A6B" w:rsidRDefault="00046A6B" w:rsidP="00855FB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067EA" w:rsidRPr="003E492F" w:rsidRDefault="008D34E1" w:rsidP="003E492F">
      <w:pPr>
        <w:pStyle w:val="a5"/>
        <w:keepNext/>
        <w:numPr>
          <w:ilvl w:val="0"/>
          <w:numId w:val="30"/>
        </w:numPr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49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3E492F" w:rsidRPr="003E492F" w:rsidRDefault="003E492F" w:rsidP="003E492F">
      <w:pPr>
        <w:pStyle w:val="a5"/>
        <w:keepNext/>
        <w:spacing w:after="0" w:line="240" w:lineRule="auto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13230" w:rsidRPr="00A13230" w:rsidRDefault="00A13230" w:rsidP="00A13230">
      <w:pPr>
        <w:pStyle w:val="a8"/>
        <w:rPr>
          <w:rStyle w:val="c5"/>
          <w:rFonts w:ascii="Times New Roman" w:hAnsi="Times New Roman" w:cs="Times New Roman"/>
          <w:sz w:val="24"/>
          <w:szCs w:val="24"/>
        </w:rPr>
      </w:pPr>
      <w:r w:rsidRPr="00A13230">
        <w:rPr>
          <w:rStyle w:val="c5"/>
          <w:rFonts w:ascii="Times New Roman" w:hAnsi="Times New Roman" w:cs="Times New Roman"/>
          <w:sz w:val="24"/>
          <w:szCs w:val="24"/>
        </w:rPr>
        <w:t xml:space="preserve">   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Рабочая программа по литературному чтению</w:t>
      </w:r>
      <w:r w:rsidRPr="00A13230">
        <w:rPr>
          <w:rStyle w:val="c5"/>
          <w:rFonts w:ascii="Times New Roman" w:hAnsi="Times New Roman" w:cs="Times New Roman"/>
          <w:sz w:val="24"/>
          <w:szCs w:val="24"/>
        </w:rPr>
        <w:t xml:space="preserve"> для 2-ого класса</w:t>
      </w:r>
      <w:r w:rsidRPr="00A13230">
        <w:rPr>
          <w:rStyle w:val="c4"/>
          <w:rFonts w:ascii="Times New Roman" w:hAnsi="Times New Roman" w:cs="Times New Roman"/>
          <w:sz w:val="24"/>
          <w:szCs w:val="24"/>
        </w:rPr>
        <w:t> </w:t>
      </w:r>
      <w:r w:rsidRPr="00A13230">
        <w:rPr>
          <w:rStyle w:val="c5"/>
          <w:rFonts w:ascii="Times New Roman" w:hAnsi="Times New Roman" w:cs="Times New Roman"/>
          <w:sz w:val="24"/>
          <w:szCs w:val="24"/>
        </w:rPr>
        <w:t>составлена на основе:</w:t>
      </w:r>
    </w:p>
    <w:p w:rsidR="00A13230" w:rsidRPr="00A13230" w:rsidRDefault="00A13230" w:rsidP="00A13230">
      <w:pPr>
        <w:pStyle w:val="a8"/>
        <w:rPr>
          <w:rStyle w:val="c5"/>
          <w:rFonts w:ascii="Times New Roman" w:hAnsi="Times New Roman" w:cs="Times New Roman"/>
          <w:sz w:val="24"/>
          <w:szCs w:val="24"/>
        </w:rPr>
      </w:pPr>
      <w:r w:rsidRPr="00A13230">
        <w:rPr>
          <w:rStyle w:val="c5"/>
          <w:rFonts w:ascii="Times New Roman" w:hAnsi="Times New Roman" w:cs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A13230" w:rsidRPr="00A13230" w:rsidRDefault="00A13230" w:rsidP="00A13230">
      <w:pPr>
        <w:pStyle w:val="a8"/>
        <w:rPr>
          <w:rStyle w:val="c5"/>
          <w:rFonts w:ascii="Times New Roman" w:hAnsi="Times New Roman" w:cs="Times New Roman"/>
          <w:sz w:val="24"/>
          <w:szCs w:val="24"/>
        </w:rPr>
      </w:pPr>
      <w:r w:rsidRPr="00A13230">
        <w:rPr>
          <w:rStyle w:val="c5"/>
          <w:rFonts w:ascii="Times New Roman" w:hAnsi="Times New Roman" w:cs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A13230" w:rsidRPr="00A13230" w:rsidRDefault="00A13230" w:rsidP="00A13230">
      <w:pPr>
        <w:pStyle w:val="a8"/>
        <w:rPr>
          <w:rStyle w:val="c5"/>
          <w:rFonts w:ascii="Times New Roman" w:hAnsi="Times New Roman" w:cs="Times New Roman"/>
          <w:sz w:val="24"/>
          <w:szCs w:val="24"/>
        </w:rPr>
      </w:pPr>
      <w:r w:rsidRPr="00A13230">
        <w:rPr>
          <w:rStyle w:val="c5"/>
          <w:rFonts w:ascii="Times New Roman" w:hAnsi="Times New Roman" w:cs="Times New Roman"/>
          <w:sz w:val="24"/>
          <w:szCs w:val="24"/>
        </w:rPr>
        <w:t xml:space="preserve">- </w:t>
      </w:r>
      <w:r w:rsidRPr="00A13230">
        <w:rPr>
          <w:rFonts w:ascii="Times New Roman" w:hAnsi="Times New Roman" w:cs="Times New Roman"/>
          <w:sz w:val="24"/>
          <w:szCs w:val="24"/>
        </w:rPr>
        <w:t>Положени</w:t>
      </w:r>
      <w:r>
        <w:rPr>
          <w:rFonts w:ascii="Times New Roman" w:hAnsi="Times New Roman" w:cs="Times New Roman"/>
          <w:sz w:val="24"/>
          <w:szCs w:val="24"/>
        </w:rPr>
        <w:t xml:space="preserve">я о рабочей программе (учебных </w:t>
      </w:r>
      <w:r w:rsidRPr="00A13230">
        <w:rPr>
          <w:rFonts w:ascii="Times New Roman" w:hAnsi="Times New Roman" w:cs="Times New Roman"/>
          <w:sz w:val="24"/>
          <w:szCs w:val="24"/>
        </w:rPr>
        <w:t xml:space="preserve">предметов, курсов и курсов внеурочной деятельности по начальному, основному и среднему общему </w:t>
      </w:r>
      <w:proofErr w:type="gramStart"/>
      <w:r w:rsidRPr="00A13230">
        <w:rPr>
          <w:rFonts w:ascii="Times New Roman" w:hAnsi="Times New Roman" w:cs="Times New Roman"/>
          <w:sz w:val="24"/>
          <w:szCs w:val="24"/>
        </w:rPr>
        <w:t>образованию  ФГОС</w:t>
      </w:r>
      <w:proofErr w:type="gramEnd"/>
      <w:r w:rsidRPr="00A13230">
        <w:rPr>
          <w:rFonts w:ascii="Times New Roman" w:hAnsi="Times New Roman" w:cs="Times New Roman"/>
          <w:sz w:val="24"/>
          <w:szCs w:val="24"/>
        </w:rPr>
        <w:t>) учителя МБОУ Устюжская СОШ (Приказ № 01-05-108А от 30.08.2021)</w:t>
      </w:r>
    </w:p>
    <w:p w:rsidR="00A13230" w:rsidRPr="00F26AE1" w:rsidRDefault="00A13230" w:rsidP="00F26AE1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13230">
        <w:rPr>
          <w:rStyle w:val="c5"/>
          <w:rFonts w:ascii="Times New Roman" w:hAnsi="Times New Roman" w:cs="Times New Roman"/>
          <w:sz w:val="24"/>
          <w:szCs w:val="24"/>
        </w:rPr>
        <w:t>-  а также в соответствии с рекомендациями Примерной программы (</w:t>
      </w:r>
      <w:r w:rsidRPr="00A13230">
        <w:rPr>
          <w:rStyle w:val="c5"/>
          <w:rFonts w:ascii="Times New Roman" w:hAnsi="Times New Roman" w:cs="Times New Roman"/>
          <w:i/>
          <w:sz w:val="24"/>
          <w:szCs w:val="24"/>
        </w:rPr>
        <w:t xml:space="preserve">Примерные программы по учебным предметам. Начальная школа. В 2-х частях, М.: «Просвещение», 2019 год); с </w:t>
      </w:r>
      <w:r w:rsidRPr="00A13230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авторской </w:t>
      </w:r>
      <w:proofErr w:type="gramStart"/>
      <w:r w:rsidRPr="00A13230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программой</w:t>
      </w:r>
      <w:r w:rsidRPr="00A1323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A1323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Л.</w:t>
      </w:r>
      <w:proofErr w:type="gramEnd"/>
      <w:r w:rsidRPr="00A1323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Ф. Климановой, М. В. </w:t>
      </w:r>
      <w:proofErr w:type="spellStart"/>
      <w:r w:rsidRPr="00A1323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Бойкина</w:t>
      </w:r>
      <w:proofErr w:type="spellEnd"/>
      <w:r w:rsidRPr="00A13230">
        <w:rPr>
          <w:rFonts w:ascii="Times New Roman" w:hAnsi="Times New Roman" w:cs="Times New Roman"/>
          <w:i/>
          <w:sz w:val="24"/>
          <w:szCs w:val="24"/>
        </w:rPr>
        <w:t>, М. Просвещение 2019 год и</w:t>
      </w:r>
      <w:r w:rsidRPr="00A13230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учебника  для учащихся 2 класса  общеобразовательных учреждений в 2 частях /</w:t>
      </w:r>
      <w:r w:rsidRPr="00A13230">
        <w:rPr>
          <w:rStyle w:val="c4"/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Авт.-сост. </w:t>
      </w:r>
      <w:r w:rsidRPr="00A132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Л. Ф. Климановой, М. В. </w:t>
      </w:r>
      <w:proofErr w:type="spellStart"/>
      <w:r w:rsidRPr="00A132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Бойкина</w:t>
      </w:r>
      <w:proofErr w:type="spellEnd"/>
      <w:r w:rsidRPr="00A13230">
        <w:rPr>
          <w:rStyle w:val="FontStyle13"/>
          <w:b w:val="0"/>
          <w:i w:val="0"/>
          <w:sz w:val="24"/>
        </w:rPr>
        <w:t xml:space="preserve">, </w:t>
      </w:r>
      <w:r w:rsidRPr="00A13230">
        <w:rPr>
          <w:rStyle w:val="c4"/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М.: «Просвещение», 2021г. (ФГОС)</w:t>
      </w:r>
      <w:r w:rsidR="00F26AE1">
        <w:rPr>
          <w:rStyle w:val="c4"/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.</w:t>
      </w:r>
    </w:p>
    <w:p w:rsidR="00724017" w:rsidRPr="006B5907" w:rsidRDefault="006B5907" w:rsidP="006B5907">
      <w:pPr>
        <w:pStyle w:val="a8"/>
        <w:rPr>
          <w:rFonts w:ascii="Times New Roman" w:hAnsi="Times New Roman" w:cs="Times New Roman"/>
          <w:bCs/>
          <w:iCs/>
          <w:sz w:val="24"/>
        </w:rPr>
      </w:pPr>
      <w:r>
        <w:rPr>
          <w:rStyle w:val="FontStyle13"/>
          <w:sz w:val="24"/>
        </w:rPr>
        <w:t>УМК:</w:t>
      </w:r>
    </w:p>
    <w:p w:rsidR="00691C91" w:rsidRPr="00C51C29" w:rsidRDefault="00691C91" w:rsidP="006C6064">
      <w:pPr>
        <w:pStyle w:val="a5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1C29">
        <w:rPr>
          <w:rFonts w:ascii="Times New Roman" w:eastAsia="Times New Roman" w:hAnsi="Times New Roman"/>
          <w:sz w:val="24"/>
          <w:szCs w:val="24"/>
          <w:lang w:eastAsia="ru-RU"/>
        </w:rPr>
        <w:t xml:space="preserve">Литературное чтение 2 </w:t>
      </w:r>
      <w:proofErr w:type="spellStart"/>
      <w:r w:rsidRPr="00C51C29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51C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B5907" w:rsidRPr="00C51C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51C29">
        <w:rPr>
          <w:rFonts w:ascii="Times New Roman" w:eastAsia="Times New Roman" w:hAnsi="Times New Roman"/>
          <w:sz w:val="24"/>
          <w:szCs w:val="24"/>
          <w:lang w:eastAsia="ru-RU"/>
        </w:rPr>
        <w:t>Климанова  Л.Ф.</w:t>
      </w:r>
      <w:proofErr w:type="gramEnd"/>
      <w:r w:rsidR="00704DBB" w:rsidRPr="00C51C29">
        <w:rPr>
          <w:rFonts w:ascii="Times New Roman" w:eastAsia="Times New Roman" w:hAnsi="Times New Roman"/>
          <w:sz w:val="24"/>
          <w:szCs w:val="24"/>
          <w:lang w:eastAsia="ru-RU"/>
        </w:rPr>
        <w:t>, Горецкий В.Г.</w:t>
      </w:r>
      <w:r w:rsidR="006B5907" w:rsidRPr="00C51C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203E9" w:rsidRPr="00C51C29">
        <w:rPr>
          <w:rFonts w:ascii="Times New Roman" w:eastAsia="Times New Roman" w:hAnsi="Times New Roman"/>
          <w:sz w:val="24"/>
          <w:szCs w:val="24"/>
          <w:lang w:eastAsia="ru-RU"/>
        </w:rPr>
        <w:t>Просвещение 2020г.</w:t>
      </w:r>
    </w:p>
    <w:p w:rsidR="00BE79B9" w:rsidRPr="00C51C29" w:rsidRDefault="00704DBB" w:rsidP="00C51C29">
      <w:pPr>
        <w:pStyle w:val="a5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51C29">
        <w:rPr>
          <w:rFonts w:ascii="Times New Roman" w:eastAsia="Times New Roman" w:hAnsi="Times New Roman"/>
          <w:sz w:val="24"/>
          <w:szCs w:val="24"/>
          <w:lang w:eastAsia="ru-RU"/>
        </w:rPr>
        <w:t>Ростимская</w:t>
      </w:r>
      <w:proofErr w:type="spellEnd"/>
      <w:r w:rsidRPr="00C51C29">
        <w:rPr>
          <w:rFonts w:ascii="Times New Roman" w:eastAsia="Times New Roman" w:hAnsi="Times New Roman"/>
          <w:sz w:val="24"/>
          <w:szCs w:val="24"/>
          <w:lang w:eastAsia="ru-RU"/>
        </w:rPr>
        <w:t xml:space="preserve"> Е.С. </w:t>
      </w:r>
      <w:proofErr w:type="spellStart"/>
      <w:r w:rsidRPr="00C51C29">
        <w:rPr>
          <w:rFonts w:ascii="Times New Roman" w:eastAsia="Times New Roman" w:hAnsi="Times New Roman"/>
          <w:sz w:val="24"/>
          <w:szCs w:val="24"/>
          <w:lang w:eastAsia="ru-RU"/>
        </w:rPr>
        <w:t>Байкова</w:t>
      </w:r>
      <w:proofErr w:type="spellEnd"/>
      <w:r w:rsidRPr="00C51C29">
        <w:rPr>
          <w:rFonts w:ascii="Times New Roman" w:eastAsia="Times New Roman" w:hAnsi="Times New Roman"/>
          <w:sz w:val="24"/>
          <w:szCs w:val="24"/>
          <w:lang w:eastAsia="ru-RU"/>
        </w:rPr>
        <w:t xml:space="preserve"> М.В</w:t>
      </w:r>
      <w:r w:rsidR="00691C91" w:rsidRPr="00C51C29">
        <w:rPr>
          <w:rFonts w:ascii="Times New Roman" w:eastAsia="Times New Roman" w:hAnsi="Times New Roman"/>
          <w:sz w:val="24"/>
          <w:szCs w:val="24"/>
          <w:lang w:eastAsia="ru-RU"/>
        </w:rPr>
        <w:t>. «Поурочные разрабо</w:t>
      </w:r>
      <w:r w:rsidR="00C51C29" w:rsidRPr="00C51C29">
        <w:rPr>
          <w:rFonts w:ascii="Times New Roman" w:eastAsia="Times New Roman" w:hAnsi="Times New Roman"/>
          <w:sz w:val="24"/>
          <w:szCs w:val="24"/>
          <w:lang w:eastAsia="ru-RU"/>
        </w:rPr>
        <w:t>тки по чтению» Москва ВАКО 2019</w:t>
      </w:r>
    </w:p>
    <w:p w:rsidR="00BE79B9" w:rsidRPr="00C51C29" w:rsidRDefault="00BE79B9" w:rsidP="00BE79B9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C51C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C29">
        <w:rPr>
          <w:rFonts w:ascii="Times New Roman" w:hAnsi="Times New Roman" w:cs="Times New Roman"/>
          <w:sz w:val="24"/>
          <w:szCs w:val="24"/>
        </w:rPr>
        <w:t>Мишакина</w:t>
      </w:r>
      <w:proofErr w:type="spellEnd"/>
      <w:r w:rsidRPr="00C51C29">
        <w:rPr>
          <w:rFonts w:ascii="Times New Roman" w:hAnsi="Times New Roman" w:cs="Times New Roman"/>
          <w:sz w:val="24"/>
          <w:szCs w:val="24"/>
        </w:rPr>
        <w:t>. Тренажёр. Формирование универсальных учебных действий (С – Инфо).</w:t>
      </w:r>
    </w:p>
    <w:p w:rsidR="00C51C29" w:rsidRPr="00C51C29" w:rsidRDefault="00C51C29" w:rsidP="00C51C29">
      <w:pPr>
        <w:pStyle w:val="a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C51C29">
        <w:rPr>
          <w:rFonts w:ascii="Times New Roman" w:hAnsi="Times New Roman"/>
          <w:sz w:val="24"/>
          <w:szCs w:val="24"/>
        </w:rPr>
        <w:t xml:space="preserve">Контрольно-диагностические работы 2 класс Алексеева М.Ю., Матвеева Е.И.М.: Вита-Пресс, 2018г. </w:t>
      </w:r>
    </w:p>
    <w:p w:rsidR="008D34E1" w:rsidRPr="00C51C29" w:rsidRDefault="00C51C29" w:rsidP="00C51C29">
      <w:pPr>
        <w:pStyle w:val="a5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C51C29">
        <w:rPr>
          <w:rFonts w:ascii="Times New Roman" w:hAnsi="Times New Roman"/>
          <w:sz w:val="24"/>
          <w:szCs w:val="24"/>
        </w:rPr>
        <w:t>КИМ Шубина Г.В., М.: Экзамен, 2020г.</w:t>
      </w:r>
    </w:p>
    <w:p w:rsidR="008D34E1" w:rsidRPr="00E803A8" w:rsidRDefault="008D34E1" w:rsidP="00E803A8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E803A8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курса литературного чтения в начальной школе направлено на достижение следующих </w:t>
      </w:r>
      <w:r w:rsidRPr="00E803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целей:</w:t>
      </w:r>
    </w:p>
    <w:p w:rsidR="005D368F" w:rsidRPr="008D7145" w:rsidRDefault="008D34E1" w:rsidP="008D7145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E803A8">
        <w:rPr>
          <w:rFonts w:ascii="Times New Roman" w:hAnsi="Times New Roman" w:cs="Times New Roman"/>
          <w:sz w:val="24"/>
          <w:szCs w:val="24"/>
          <w:lang w:eastAsia="ru-RU"/>
        </w:rPr>
        <w:t>- овладение осознанным, правильным, беглым и выразительным чтением как базовым навы</w:t>
      </w:r>
      <w:r w:rsidRPr="00E803A8">
        <w:rPr>
          <w:rFonts w:ascii="Times New Roman" w:hAnsi="Times New Roman" w:cs="Times New Roman"/>
          <w:sz w:val="24"/>
          <w:szCs w:val="24"/>
          <w:lang w:eastAsia="ru-RU"/>
        </w:rPr>
        <w:softHyphen/>
        <w:t>ком в системе образования младших школьников; формирование читательского кругозора и при</w:t>
      </w:r>
      <w:r w:rsidRPr="00E803A8">
        <w:rPr>
          <w:rFonts w:ascii="Times New Roman" w:hAnsi="Times New Roman" w:cs="Times New Roman"/>
          <w:sz w:val="24"/>
          <w:szCs w:val="24"/>
          <w:lang w:eastAsia="ru-RU"/>
        </w:rPr>
        <w:softHyphen/>
        <w:t>обретение опыта самостоятельной читательской деятельности; совершенствование всех видов речевой деятельности; приобретение умения работать с разными видами информации</w:t>
      </w:r>
    </w:p>
    <w:p w:rsidR="008D34E1" w:rsidRPr="008D7145" w:rsidRDefault="008D34E1" w:rsidP="008D7145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D7145">
        <w:rPr>
          <w:rFonts w:ascii="Times New Roman" w:hAnsi="Times New Roman" w:cs="Times New Roman"/>
          <w:sz w:val="24"/>
          <w:szCs w:val="24"/>
          <w:lang w:eastAsia="ru-RU"/>
        </w:rPr>
        <w:t>-  развитие художественно-творческих и познавательных способностей, эмоциональной от</w:t>
      </w:r>
      <w:r w:rsidRPr="008D7145">
        <w:rPr>
          <w:rFonts w:ascii="Times New Roman" w:hAnsi="Times New Roman" w:cs="Times New Roman"/>
          <w:sz w:val="24"/>
          <w:szCs w:val="24"/>
          <w:lang w:eastAsia="ru-RU"/>
        </w:rPr>
        <w:softHyphen/>
        <w:t>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</w:t>
      </w:r>
      <w:r w:rsidRPr="008D7145">
        <w:rPr>
          <w:rFonts w:ascii="Times New Roman" w:hAnsi="Times New Roman" w:cs="Times New Roman"/>
          <w:sz w:val="24"/>
          <w:szCs w:val="24"/>
          <w:lang w:eastAsia="ru-RU"/>
        </w:rPr>
        <w:softHyphen/>
        <w:t>вательными текстами;</w:t>
      </w:r>
    </w:p>
    <w:p w:rsidR="008D34E1" w:rsidRPr="008D7145" w:rsidRDefault="008D34E1" w:rsidP="008D7145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D7145">
        <w:rPr>
          <w:rFonts w:ascii="Times New Roman" w:hAnsi="Times New Roman" w:cs="Times New Roman"/>
          <w:sz w:val="24"/>
          <w:szCs w:val="24"/>
          <w:lang w:eastAsia="ru-RU"/>
        </w:rPr>
        <w:t>- воспитание интереса к чтению и книге; обогащение нравственного опыта младших школь</w:t>
      </w:r>
      <w:r w:rsidRPr="008D7145">
        <w:rPr>
          <w:rFonts w:ascii="Times New Roman" w:hAnsi="Times New Roman" w:cs="Times New Roman"/>
          <w:sz w:val="24"/>
          <w:szCs w:val="24"/>
          <w:lang w:eastAsia="ru-RU"/>
        </w:rPr>
        <w:softHyphen/>
        <w:t>ников; формирование представлений о добре и зле; развитие нравственных чувств; уважение к культуре народов многонациональной России и других стран.</w:t>
      </w:r>
    </w:p>
    <w:p w:rsidR="008D34E1" w:rsidRPr="008D7145" w:rsidRDefault="008D34E1" w:rsidP="008D7145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D7145">
        <w:rPr>
          <w:rFonts w:ascii="Times New Roman" w:hAnsi="Times New Roman" w:cs="Times New Roman"/>
          <w:sz w:val="24"/>
          <w:szCs w:val="24"/>
          <w:lang w:eastAsia="ru-RU"/>
        </w:rPr>
        <w:t>Приоритетной целью обучения литературному чтению в начальной школе является форми</w:t>
      </w:r>
      <w:r w:rsidRPr="008D7145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рование читательской компетентности младшего школьника, осознание себя как грамотного читателя, способного к творческой деятельности.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самостоятельно их выбирать, </w:t>
      </w:r>
      <w:proofErr w:type="spellStart"/>
      <w:r w:rsidRPr="008D7145">
        <w:rPr>
          <w:rFonts w:ascii="Times New Roman" w:hAnsi="Times New Roman" w:cs="Times New Roman"/>
          <w:sz w:val="24"/>
          <w:szCs w:val="24"/>
          <w:lang w:eastAsia="ru-RU"/>
        </w:rPr>
        <w:t>сформированностью</w:t>
      </w:r>
      <w:proofErr w:type="spellEnd"/>
      <w:r w:rsidRPr="008D7145">
        <w:rPr>
          <w:rFonts w:ascii="Times New Roman" w:hAnsi="Times New Roman" w:cs="Times New Roman"/>
          <w:sz w:val="24"/>
          <w:szCs w:val="24"/>
          <w:lang w:eastAsia="ru-RU"/>
        </w:rPr>
        <w:t xml:space="preserve"> духовной потребно</w:t>
      </w:r>
      <w:r w:rsidRPr="008D7145">
        <w:rPr>
          <w:rFonts w:ascii="Times New Roman" w:hAnsi="Times New Roman" w:cs="Times New Roman"/>
          <w:sz w:val="24"/>
          <w:szCs w:val="24"/>
          <w:lang w:eastAsia="ru-RU"/>
        </w:rPr>
        <w:softHyphen/>
        <w:t>сти в книге как средстве познания мира и самопознания.</w:t>
      </w:r>
    </w:p>
    <w:p w:rsidR="008D34E1" w:rsidRPr="00F96AD8" w:rsidRDefault="00F81D57" w:rsidP="008D34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="008D34E1" w:rsidRPr="00F96A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</w:t>
      </w:r>
      <w:r w:rsidR="008D34E1" w:rsidRPr="00F96A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адач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</w:t>
      </w:r>
      <w:r w:rsidR="008D34E1" w:rsidRPr="00F96AD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8D34E1" w:rsidRPr="00F81D57" w:rsidRDefault="008D34E1" w:rsidP="00F81D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F81D57">
        <w:rPr>
          <w:rFonts w:ascii="Times New Roman" w:hAnsi="Times New Roman" w:cs="Times New Roman"/>
          <w:sz w:val="24"/>
          <w:szCs w:val="24"/>
          <w:lang w:eastAsia="ru-RU"/>
        </w:rPr>
        <w:t>1. Освоение общекультурных навыков чтения и понимания текста; воспитание интере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>са к чтению и книге.</w:t>
      </w:r>
    </w:p>
    <w:p w:rsidR="008D34E1" w:rsidRPr="00F81D57" w:rsidRDefault="008D34E1" w:rsidP="00F81D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F81D57">
        <w:rPr>
          <w:rFonts w:ascii="Times New Roman" w:hAnsi="Times New Roman" w:cs="Times New Roman"/>
          <w:sz w:val="24"/>
          <w:szCs w:val="24"/>
          <w:lang w:eastAsia="ru-RU"/>
        </w:rPr>
        <w:t xml:space="preserve">    Решение этой задачи предполагает прежде всего формирование осмысленного читательского навыка (интереса к процессу чтения и потребности читать произведения разных видов литерату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>ры), который во многом определяет успешность обучения младшего школьника по другим пред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метам, то есть в результате </w:t>
      </w:r>
      <w:proofErr w:type="gramStart"/>
      <w:r w:rsidRPr="00F81D57">
        <w:rPr>
          <w:rFonts w:ascii="Times New Roman" w:hAnsi="Times New Roman" w:cs="Times New Roman"/>
          <w:sz w:val="24"/>
          <w:szCs w:val="24"/>
          <w:lang w:eastAsia="ru-RU"/>
        </w:rPr>
        <w:t>освоения предметного содержания литературного чтения</w:t>
      </w:r>
      <w:proofErr w:type="gramEnd"/>
      <w:r w:rsidRPr="00F81D57">
        <w:rPr>
          <w:rFonts w:ascii="Times New Roman" w:hAnsi="Times New Roman" w:cs="Times New Roman"/>
          <w:sz w:val="24"/>
          <w:szCs w:val="24"/>
          <w:lang w:eastAsia="ru-RU"/>
        </w:rPr>
        <w:t xml:space="preserve"> учащиеся приобретают </w:t>
      </w:r>
      <w:proofErr w:type="spellStart"/>
      <w:r w:rsidRPr="00F81D57">
        <w:rPr>
          <w:rFonts w:ascii="Times New Roman" w:hAnsi="Times New Roman" w:cs="Times New Roman"/>
          <w:sz w:val="24"/>
          <w:szCs w:val="24"/>
          <w:lang w:eastAsia="ru-RU"/>
        </w:rPr>
        <w:t>общеучебное</w:t>
      </w:r>
      <w:proofErr w:type="spellEnd"/>
      <w:r w:rsidRPr="00F81D57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осознанно читать тексты.</w:t>
      </w:r>
    </w:p>
    <w:p w:rsidR="008D34E1" w:rsidRPr="00F81D57" w:rsidRDefault="008D34E1" w:rsidP="00F81D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F81D57">
        <w:rPr>
          <w:rFonts w:ascii="Times New Roman" w:hAnsi="Times New Roman" w:cs="Times New Roman"/>
          <w:sz w:val="24"/>
          <w:szCs w:val="24"/>
          <w:lang w:eastAsia="ru-RU"/>
        </w:rPr>
        <w:t>2. Овладение речевой, письменной и коммуникативной культурой.</w:t>
      </w:r>
    </w:p>
    <w:p w:rsidR="008D34E1" w:rsidRPr="00F81D57" w:rsidRDefault="008D34E1" w:rsidP="00F81D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F81D57">
        <w:rPr>
          <w:rFonts w:ascii="Times New Roman" w:hAnsi="Times New Roman" w:cs="Times New Roman"/>
          <w:sz w:val="24"/>
          <w:szCs w:val="24"/>
          <w:lang w:eastAsia="ru-RU"/>
        </w:rPr>
        <w:t>Решение этой задачи способствует развитию у детей способности полноценно воспринимать художественное произведение, сопереживать героям, эмоционально откликаться на прочитан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ное; умения работать с различными видами текстов, ориентироваться в книге, использовать ее для расширения знаний об окружающем мире. В результате обучения младшие школьники уча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>ствуют в диалоге, строят 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>педиях.</w:t>
      </w:r>
    </w:p>
    <w:p w:rsidR="008D34E1" w:rsidRPr="00F81D57" w:rsidRDefault="008D34E1" w:rsidP="00F81D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F81D57">
        <w:rPr>
          <w:rFonts w:ascii="Times New Roman" w:hAnsi="Times New Roman" w:cs="Times New Roman"/>
          <w:sz w:val="24"/>
          <w:szCs w:val="24"/>
          <w:lang w:eastAsia="ru-RU"/>
        </w:rPr>
        <w:t>3.  Воспитание эстетического отношения к действительности, отраженной в художест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>венной литературе.</w:t>
      </w:r>
    </w:p>
    <w:p w:rsidR="008D34E1" w:rsidRPr="00F81D57" w:rsidRDefault="008D34E1" w:rsidP="00F81D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F81D57">
        <w:rPr>
          <w:rFonts w:ascii="Times New Roman" w:hAnsi="Times New Roman" w:cs="Times New Roman"/>
          <w:sz w:val="24"/>
          <w:szCs w:val="24"/>
          <w:lang w:eastAsia="ru-RU"/>
        </w:rPr>
        <w:t>Выполнение этой задачи связано с пониманием художественного произведения как особого Вида искусства, с формированием умения воссоздавать художественные образы литературного произведения, развитием творческого и ассоциативного воображения учащихся; развиваются умения определять художественную ценность произведения и производить анализ (на доступном уровне) средств выразительности, сравнивать искусство слова с другими видами искусства живопись, театр, кино, музыка); находить сходство и различие разных жанров, используемых художественных средств; накапливается эстетический опыт слушания произведений изящной словесности, развивается поэтический слух детей; обогащается чувственный опыт ребенка, его реальные представления об окружающем мире и природе.</w:t>
      </w:r>
    </w:p>
    <w:p w:rsidR="008D34E1" w:rsidRPr="00F81D57" w:rsidRDefault="008D34E1" w:rsidP="00F81D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F81D57">
        <w:rPr>
          <w:rFonts w:ascii="Times New Roman" w:hAnsi="Times New Roman" w:cs="Times New Roman"/>
          <w:sz w:val="24"/>
          <w:szCs w:val="24"/>
          <w:lang w:eastAsia="ru-RU"/>
        </w:rPr>
        <w:t>4. Формирование нравственного сознания и эстетического вкуса младшего школьника; понимание духовной сущности произведений.</w:t>
      </w:r>
    </w:p>
    <w:p w:rsidR="006067EA" w:rsidRPr="0066787F" w:rsidRDefault="008D34E1" w:rsidP="0066787F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F81D57">
        <w:rPr>
          <w:rFonts w:ascii="Times New Roman" w:hAnsi="Times New Roman" w:cs="Times New Roman"/>
          <w:sz w:val="24"/>
          <w:szCs w:val="24"/>
          <w:lang w:eastAsia="ru-RU"/>
        </w:rPr>
        <w:t xml:space="preserve">    С учетом особенностей художественной литературы, ее нравственной сущности, влияния на становление личности маленького читателя решение этой задачи приобретает особое значе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>ние. В процессе работы с художественным произведением младший школьник осваивает основные нравственно-эстетические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>циональной окрашенности всех сюжетных линий произведения способствует воспитанию адек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>ватного эмоционального состояния как предпосылки собственного поведения в жизни, создает условия для формирования потребности в самостоятельном чтении художественных произведе</w:t>
      </w:r>
      <w:r w:rsidRPr="00F81D57">
        <w:rPr>
          <w:rFonts w:ascii="Times New Roman" w:hAnsi="Times New Roman" w:cs="Times New Roman"/>
          <w:sz w:val="24"/>
          <w:szCs w:val="24"/>
          <w:lang w:eastAsia="ru-RU"/>
        </w:rPr>
        <w:softHyphen/>
        <w:t>ний, обогащает нравственно-эстетический и познавательный опыт ребенка.</w:t>
      </w:r>
    </w:p>
    <w:p w:rsidR="00C3394B" w:rsidRPr="00A13230" w:rsidRDefault="00E06AAA" w:rsidP="00C3394B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A13230">
        <w:rPr>
          <w:rFonts w:ascii="Times New Roman" w:eastAsia="Times New Roman" w:hAnsi="Times New Roman" w:cs="Times New Roman"/>
          <w:i/>
          <w:sz w:val="24"/>
          <w:szCs w:val="24"/>
        </w:rPr>
        <w:t xml:space="preserve">   На изучение предмета «Литературное чтение» отводится 4ч. в неделю (34 учебные недели)</w:t>
      </w:r>
      <w:r w:rsidR="00C3394B" w:rsidRPr="00A13230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C3394B" w:rsidRPr="00A13230">
        <w:rPr>
          <w:rFonts w:ascii="Times New Roman" w:hAnsi="Times New Roman" w:cs="Times New Roman"/>
          <w:i/>
          <w:sz w:val="24"/>
          <w:szCs w:val="24"/>
        </w:rPr>
        <w:t>Количество часов за год:136 часов</w:t>
      </w:r>
    </w:p>
    <w:p w:rsidR="006067EA" w:rsidRPr="00F96AD8" w:rsidRDefault="006067EA" w:rsidP="005F6C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6539" w:rsidRPr="002F7CA3" w:rsidRDefault="007E7F8F" w:rsidP="002F7C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7F8F">
        <w:rPr>
          <w:rFonts w:ascii="Times New Roman" w:eastAsia="Times New Roman" w:hAnsi="Times New Roman"/>
          <w:b/>
          <w:sz w:val="24"/>
          <w:szCs w:val="24"/>
          <w:lang w:eastAsia="ru-RU"/>
        </w:rPr>
        <w:t>2. Планируемые результаты</w:t>
      </w:r>
      <w:r w:rsidR="002F7C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B25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освоения </w:t>
      </w:r>
      <w:r w:rsidR="00E06AA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учебного предмета</w:t>
      </w:r>
    </w:p>
    <w:p w:rsidR="008D34E1" w:rsidRPr="00761E0E" w:rsidRDefault="008D34E1" w:rsidP="002F7CA3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761E0E">
        <w:rPr>
          <w:rFonts w:ascii="Times New Roman" w:hAnsi="Times New Roman" w:cs="Times New Roman"/>
          <w:sz w:val="24"/>
          <w:szCs w:val="24"/>
          <w:lang w:eastAsia="ru-RU"/>
        </w:rPr>
        <w:t>Реализация программы обеспечивает достижение выпускни</w:t>
      </w:r>
      <w:r w:rsidRPr="00761E0E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ками начальной школы следующих личностных, </w:t>
      </w:r>
      <w:proofErr w:type="spellStart"/>
      <w:r w:rsidRPr="00761E0E">
        <w:rPr>
          <w:rFonts w:ascii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61E0E">
        <w:rPr>
          <w:rFonts w:ascii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8D34E1" w:rsidRPr="006C00FD" w:rsidRDefault="008D34E1" w:rsidP="008D34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C00FD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8D34E1" w:rsidRPr="006C00FD" w:rsidRDefault="008D34E1" w:rsidP="006C00F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t>1) формирование чувства гордости за свою Родину, её исто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рию, российский народ, становление гуманистических и де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8D34E1" w:rsidRPr="006C00FD" w:rsidRDefault="008D34E1" w:rsidP="006C00F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D34E1" w:rsidRPr="006C00FD" w:rsidRDefault="008D34E1" w:rsidP="006C00F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t>3) воспитание художественно-эстетического вкуса, эстетиче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8D34E1" w:rsidRPr="006C00FD" w:rsidRDefault="008D34E1" w:rsidP="006C00F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t>4) развитие этических чувств, доброжелательности и эмо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8D34E1" w:rsidRPr="006C00FD" w:rsidRDefault="008D34E1" w:rsidP="006C00F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t>5) формирование уважительного отношения к иному мне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8D34E1" w:rsidRPr="006C00FD" w:rsidRDefault="008D34E1" w:rsidP="006C00F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t xml:space="preserve">6) овладение начальными навыками адаптации к школе, к школьному коллективу; </w:t>
      </w:r>
    </w:p>
    <w:p w:rsidR="008D34E1" w:rsidRPr="006C00FD" w:rsidRDefault="008D34E1" w:rsidP="006C00F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8D34E1" w:rsidRPr="006C00FD" w:rsidRDefault="008D34E1" w:rsidP="006C00F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D34E1" w:rsidRPr="006C00FD" w:rsidRDefault="008D34E1" w:rsidP="006C00FD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t>9) развитие навыков сотрудничества со взрослыми и сверст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8D34E1" w:rsidRPr="00F26AE1" w:rsidRDefault="008D34E1" w:rsidP="00F26AE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6C00FD">
        <w:rPr>
          <w:rFonts w:ascii="Times New Roman" w:hAnsi="Times New Roman" w:cs="Times New Roman"/>
          <w:sz w:val="24"/>
          <w:szCs w:val="24"/>
          <w:lang w:eastAsia="ru-RU"/>
        </w:rPr>
        <w:t>10) наличие мотивации к творческому труду и бережному отношению к материальным и духовным ценностям, формиро</w:t>
      </w:r>
      <w:r w:rsidRPr="006C00FD">
        <w:rPr>
          <w:rFonts w:ascii="Times New Roman" w:hAnsi="Times New Roman" w:cs="Times New Roman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B60E42" w:rsidRDefault="00B60E42" w:rsidP="00B60E42">
      <w:pPr>
        <w:spacing w:after="0" w:line="240" w:lineRule="auto"/>
        <w:ind w:firstLine="6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</w:t>
      </w:r>
    </w:p>
    <w:p w:rsidR="00B60E42" w:rsidRDefault="00B60E42" w:rsidP="00B60E42">
      <w:pPr>
        <w:spacing w:after="0" w:line="240" w:lineRule="auto"/>
        <w:ind w:firstLine="60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Регулятивные УУД</w:t>
      </w:r>
    </w:p>
    <w:p w:rsidR="00B60E42" w:rsidRDefault="00B60E42" w:rsidP="00B60E42">
      <w:pPr>
        <w:pStyle w:val="a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 Самостоятельно организовывать свое рабочее место.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Следовать режиму организации учебной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Определять цель учебной деятельности с помощью учителя. 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Определять план выполнения заданий на уроках, внеурочной деятельности, жизненных ситуациях под руководством учителя.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Следовать при выполнении заданий инструкциям учителя и алгоритмам, описывающем стандартные учебные действия.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Осуществлять само- и взаимопроверку работ.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Корректировать выполнение задания.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Оценивать выполнение своего задания по следующим параметрам: легко или трудно выполнять, в чём сложность выполнения.</w:t>
      </w:r>
    </w:p>
    <w:p w:rsidR="00B60E42" w:rsidRDefault="00B60E42" w:rsidP="00B60E42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Ориентироваться в учебниках (система обозначений, структура текста, рубрики, словарь, содержание).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Самостоятельно осуществлять поиск необходимой информации для выполнения учебных заданий в справочниках, словарях, таблицах, помещенных в учебниках.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Ориентироваться в рисунках, схемах, таблицах, представленных в учебниках.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Подробно и кратко пересказывать прочитанное или прослушанное, составлять простой план.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Объяснять смысл названия произведения, связь его с содержанием.</w:t>
      </w:r>
    </w:p>
    <w:p w:rsidR="00B60E42" w:rsidRDefault="00CD5797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Сравнивать </w:t>
      </w:r>
      <w:r w:rsidR="00B60E42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группировать предметы, объекты </w:t>
      </w:r>
      <w:r w:rsidR="00B60E42">
        <w:rPr>
          <w:rFonts w:ascii="Times New Roman" w:hAnsi="Times New Roman" w:cs="Times New Roman"/>
          <w:sz w:val="24"/>
          <w:szCs w:val="24"/>
        </w:rPr>
        <w:t>по нескольким основаниям; находить закономерности, самостоятельно продолжать их по установленному правилу.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Наблю</w:t>
      </w:r>
      <w:r w:rsidR="00CD5797">
        <w:rPr>
          <w:rFonts w:ascii="Times New Roman" w:hAnsi="Times New Roman" w:cs="Times New Roman"/>
          <w:sz w:val="24"/>
          <w:szCs w:val="24"/>
        </w:rPr>
        <w:t xml:space="preserve">дать и самостоятельно делать </w:t>
      </w:r>
      <w:r>
        <w:rPr>
          <w:rFonts w:ascii="Times New Roman" w:hAnsi="Times New Roman" w:cs="Times New Roman"/>
          <w:sz w:val="24"/>
          <w:szCs w:val="24"/>
        </w:rPr>
        <w:t>простые выводы.</w:t>
      </w:r>
    </w:p>
    <w:p w:rsidR="003E492F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Выполнять задания по аналогии</w:t>
      </w:r>
    </w:p>
    <w:p w:rsidR="00B60E42" w:rsidRDefault="00B60E42" w:rsidP="00B60E42">
      <w:pPr>
        <w:pStyle w:val="a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 УУД</w:t>
      </w:r>
    </w:p>
    <w:p w:rsidR="00B60E42" w:rsidRDefault="00B60E42" w:rsidP="00B60E42">
      <w:pPr>
        <w:pStyle w:val="a8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Соблюдать в повседневной жизни нормы речевого этикета и правила устного общения.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2.Читать вслух и про себя тексты учебников, понимать прочитанное; понимать тему высказывания (текста) по содержанию, по заголовку. 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3.Оформлять свои мысли в устной и письменной речи с учетом своих учебных и жизненных речевых ситуаций. 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Участвовать в диалоге; слушать и понимать других, реагировать на реплики, задавать вопросы, высказывать свою точку зрения.</w:t>
      </w:r>
    </w:p>
    <w:p w:rsidR="00B60E42" w:rsidRDefault="00B60E42" w:rsidP="00B60E4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Выслушивать партнера, договариваться и приходить к общему решению, работая в паре. </w:t>
      </w:r>
    </w:p>
    <w:p w:rsidR="003E492F" w:rsidRPr="00F26AE1" w:rsidRDefault="00B60E42" w:rsidP="00F26AE1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Выполнять различные роли в группе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>сотрудничать в совме</w:t>
      </w:r>
      <w:r w:rsidR="00CD5797">
        <w:rPr>
          <w:rFonts w:ascii="Times New Roman" w:hAnsi="Times New Roman" w:cs="Times New Roman"/>
          <w:sz w:val="24"/>
          <w:szCs w:val="24"/>
        </w:rPr>
        <w:t>стном решении проблемы (задач</w:t>
      </w:r>
      <w:r w:rsidR="00F26AE1">
        <w:rPr>
          <w:rFonts w:ascii="Times New Roman" w:hAnsi="Times New Roman" w:cs="Times New Roman"/>
          <w:sz w:val="24"/>
          <w:szCs w:val="24"/>
        </w:rPr>
        <w:t>и).</w:t>
      </w:r>
    </w:p>
    <w:p w:rsidR="00576E4F" w:rsidRPr="00E72316" w:rsidRDefault="00E72316" w:rsidP="00E723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Предметные:</w:t>
      </w:r>
    </w:p>
    <w:p w:rsidR="00AF1073" w:rsidRDefault="00E72316" w:rsidP="00C81042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B95698">
        <w:rPr>
          <w:rFonts w:ascii="Times New Roman" w:hAnsi="Times New Roman" w:cs="Times New Roman"/>
          <w:sz w:val="24"/>
          <w:szCs w:val="24"/>
          <w:lang w:eastAsia="ru-RU"/>
        </w:rPr>
        <w:t>1. Понимание литературы как явления национальной и мировой культуры, средства сохранения и передачи информации нравственных ценностей и традиций;</w:t>
      </w:r>
    </w:p>
    <w:p w:rsidR="00B95698" w:rsidRPr="00C81042" w:rsidRDefault="00B95698" w:rsidP="00C81042">
      <w:pPr>
        <w:pStyle w:val="a8"/>
        <w:rPr>
          <w:rFonts w:ascii="Times New Roman" w:hAnsi="Times New Roman" w:cs="Times New Roman"/>
          <w:w w:val="10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</w:p>
    <w:tbl>
      <w:tblPr>
        <w:tblStyle w:val="aa"/>
        <w:tblW w:w="10173" w:type="dxa"/>
        <w:tblLook w:val="04A0" w:firstRow="1" w:lastRow="0" w:firstColumn="1" w:lastColumn="0" w:noHBand="0" w:noVBand="1"/>
      </w:tblPr>
      <w:tblGrid>
        <w:gridCol w:w="5086"/>
        <w:gridCol w:w="5087"/>
      </w:tblGrid>
      <w:tr w:rsidR="00E06AAA" w:rsidRPr="001C1705" w:rsidTr="00E06AAA">
        <w:tc>
          <w:tcPr>
            <w:tcW w:w="5086" w:type="dxa"/>
          </w:tcPr>
          <w:p w:rsidR="00E06AAA" w:rsidRPr="00E06AAA" w:rsidRDefault="00E06AAA" w:rsidP="00E06AAA">
            <w:pPr>
              <w:pStyle w:val="ab"/>
              <w:spacing w:line="240" w:lineRule="auto"/>
              <w:ind w:firstLine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E06AAA">
              <w:rPr>
                <w:rFonts w:cs="Times New Roman"/>
                <w:b/>
                <w:i/>
                <w:sz w:val="24"/>
                <w:szCs w:val="24"/>
              </w:rPr>
              <w:t>Обучающийся научится</w:t>
            </w:r>
          </w:p>
        </w:tc>
        <w:tc>
          <w:tcPr>
            <w:tcW w:w="5087" w:type="dxa"/>
          </w:tcPr>
          <w:p w:rsidR="00E06AAA" w:rsidRPr="00E06AAA" w:rsidRDefault="00E06AAA" w:rsidP="00E06AAA">
            <w:pPr>
              <w:pStyle w:val="ab"/>
              <w:spacing w:line="240" w:lineRule="auto"/>
              <w:ind w:firstLine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E06AAA">
              <w:rPr>
                <w:rFonts w:cs="Times New Roman"/>
                <w:b/>
                <w:i/>
                <w:sz w:val="24"/>
                <w:szCs w:val="24"/>
              </w:rPr>
              <w:t>Обучающийся получит возможность научиться</w:t>
            </w:r>
          </w:p>
        </w:tc>
      </w:tr>
      <w:tr w:rsidR="00E06AAA" w:rsidRPr="001C1705" w:rsidTr="009B584C">
        <w:tc>
          <w:tcPr>
            <w:tcW w:w="10173" w:type="dxa"/>
            <w:gridSpan w:val="2"/>
          </w:tcPr>
          <w:p w:rsidR="00E06AAA" w:rsidRPr="00983576" w:rsidRDefault="00E06AAA" w:rsidP="008232A0">
            <w:pPr>
              <w:pStyle w:val="ab"/>
              <w:spacing w:line="240" w:lineRule="auto"/>
              <w:ind w:firstLine="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983576">
              <w:rPr>
                <w:rFonts w:cs="Times New Roman"/>
                <w:b/>
                <w:i/>
                <w:sz w:val="24"/>
                <w:szCs w:val="24"/>
              </w:rPr>
              <w:t>Виды речевой и читательской деятельности</w:t>
            </w:r>
          </w:p>
        </w:tc>
      </w:tr>
      <w:tr w:rsidR="001C1705" w:rsidRPr="001C1705" w:rsidTr="008232A0">
        <w:tc>
          <w:tcPr>
            <w:tcW w:w="5086" w:type="dxa"/>
          </w:tcPr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• осознавать значимость чтения для дальнейшего обучения, саморазвития; 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чтение с учётом его цели как источник эстетического, нравственного, познавательного опыта (приобретение опыта чтения, поиска фактов и суждений, аргументации, иной информации);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читать со скоростью, позволяющей понимать смысл прочитанного (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для всех видов текстов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 (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только для художественных текстов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использовать различные виды чтения: ознакомительное, и</w:t>
            </w:r>
            <w:r w:rsidR="003E492F">
              <w:rPr>
                <w:rFonts w:ascii="Times New Roman" w:hAnsi="Times New Roman" w:cs="Times New Roman"/>
                <w:sz w:val="24"/>
                <w:szCs w:val="24"/>
              </w:rPr>
              <w:t>зучающее, поисковое/выборочное -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целью чтения (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для всех видов текстов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95698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ориентироваться в содержании художественного и научно-популярного текстов, понимать их смысл (при чтении вслух и про себя, при прослушивании):</w:t>
            </w:r>
          </w:p>
          <w:p w:rsidR="001C1705" w:rsidRPr="006F67A2" w:rsidRDefault="00B95698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C1705"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для художественных текстов:</w:t>
            </w:r>
            <w:r w:rsidR="001C1705"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главную мысль и героев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</w:t>
            </w:r>
          </w:p>
          <w:p w:rsidR="001C1705" w:rsidRPr="006F67A2" w:rsidRDefault="00B95698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C1705"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научно-популярных текстов: </w:t>
            </w:r>
            <w:r w:rsidR="001C1705"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использовать простейшие приёмы анализа различных видов текстов:</w:t>
            </w:r>
          </w:p>
          <w:p w:rsidR="001C1705" w:rsidRPr="006F67A2" w:rsidRDefault="00B95698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C1705" w:rsidRPr="006F67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C1705"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для художественных текстов:</w:t>
            </w:r>
            <w:r w:rsidR="001C1705"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 делить текст на части, озаглавливать их; составлять простой план; устанавливать взаимосвязь между событиями, фактами, поступками, мыслями, чувствами героев, опираясь на содержание текста;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для научно-популярных текстов: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 делить текст на части, озаглавливать их; составлять простой план;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использовать различные формы интерпретации содержания текстов: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для художественных текстов: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простые выводы, основываясь на содержании текста; интерпретировать текст, опираясь на некоторые его жанровые, структурные, языковые особенности; объяснять (пояснять) поступки героев, опираясь на содержание текста;</w:t>
            </w:r>
          </w:p>
          <w:p w:rsidR="001C1705" w:rsidRPr="006F67A2" w:rsidRDefault="00B95698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C1705" w:rsidRPr="006F67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C1705"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для научно-популярных текстов:</w:t>
            </w:r>
            <w:r w:rsidR="001C1705"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простые выводы, основываясь на тексте; 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ориентироваться в нравственном содержании прочитанного, соотносить поступки героев с нравственными нормами (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только для художественных текстов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передавать содержание прочитанного или прослушанного с учётом специфики текста в виде пересказа (полного или краткого) (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для всех видов текстов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для всех видов текстов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087" w:type="dxa"/>
          </w:tcPr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• удовлетворять читательский интерес и приобретать опыт чтения;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• различать на практическом уровне виды текстов (художественный и научно-популярный), опираясь на особенности каждого вида текста;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• осмысливать эстетические и нравственные ценности художественного текста и высказывать собственное суждение;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• высказывать собственное суждение о прочитанном (прослушанном) произведении, доказывать и подтверждать его фактами со ссылками на текст;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• составлять по аналогии устные рассказы (повествование, рассуждение, описание).</w:t>
            </w:r>
          </w:p>
        </w:tc>
      </w:tr>
      <w:tr w:rsidR="001C1705" w:rsidRPr="001C1705" w:rsidTr="008232A0">
        <w:tc>
          <w:tcPr>
            <w:tcW w:w="10173" w:type="dxa"/>
            <w:gridSpan w:val="2"/>
          </w:tcPr>
          <w:p w:rsidR="001C1705" w:rsidRPr="00983576" w:rsidRDefault="001C1705" w:rsidP="008B07A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35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Круг детского чтения (для всех видов текстов)</w:t>
            </w:r>
          </w:p>
        </w:tc>
      </w:tr>
      <w:tr w:rsidR="001C1705" w:rsidRPr="001C1705" w:rsidTr="008232A0">
        <w:tc>
          <w:tcPr>
            <w:tcW w:w="5086" w:type="dxa"/>
          </w:tcPr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осуществлять выбор книги в библиотеке по заданной тематике или по собственному желанию;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• вести список прочитанных книг с целью использования его в учебной и </w:t>
            </w:r>
            <w:proofErr w:type="spellStart"/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в том числе для планирования своего круга чтения;</w:t>
            </w:r>
          </w:p>
        </w:tc>
        <w:tc>
          <w:tcPr>
            <w:tcW w:w="5087" w:type="dxa"/>
          </w:tcPr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• работать с тематическим каталогом;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• работать с детской периодикой;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1705" w:rsidRPr="001C1705" w:rsidTr="008232A0">
        <w:tc>
          <w:tcPr>
            <w:tcW w:w="10173" w:type="dxa"/>
            <w:gridSpan w:val="2"/>
          </w:tcPr>
          <w:p w:rsidR="001C1705" w:rsidRPr="00983576" w:rsidRDefault="001C1705" w:rsidP="008B07A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35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Литературоведческая пропедевтика</w:t>
            </w:r>
            <w:r w:rsidR="003E1B3F" w:rsidRPr="009835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8357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835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только для художественных текстов</w:t>
            </w:r>
            <w:r w:rsidRPr="0098357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C1705" w:rsidRPr="001C1705" w:rsidTr="008232A0">
        <w:tc>
          <w:tcPr>
            <w:tcW w:w="5086" w:type="dxa"/>
          </w:tcPr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отличать на практическом уровне прозаический текст от стихотворного, приводить примеры прозаических и стихотворных текстов;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различать художественные произведения разных жанров (рассказ, басня, сказка, загадка, пословица), приводить примеры этих произведений.</w:t>
            </w:r>
          </w:p>
        </w:tc>
        <w:tc>
          <w:tcPr>
            <w:tcW w:w="5087" w:type="dxa"/>
          </w:tcPr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• воспринимать художественную литературу как вид искусства, приводить примеры проявления </w:t>
            </w:r>
            <w:proofErr w:type="spellStart"/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художест</w:t>
            </w:r>
            <w:proofErr w:type="spellEnd"/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. вымысла в произведениях;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• сравнивать, сопоставлять, делать элементарный анализ различных текстов, используя ряд литератур.</w:t>
            </w:r>
            <w:r w:rsidR="008B07A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понятий (фольклорная и авторская литература, структура текста, герой, автор) и средств художественной </w:t>
            </w:r>
            <w:proofErr w:type="gramStart"/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выразительности(</w:t>
            </w:r>
            <w:proofErr w:type="gramEnd"/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сравнение, </w:t>
            </w:r>
            <w:proofErr w:type="spellStart"/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олицетв</w:t>
            </w:r>
            <w:proofErr w:type="spellEnd"/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., метафора, эпитет);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• определять позиции героев художественного текста, позицию автора художественного текста.</w:t>
            </w:r>
          </w:p>
        </w:tc>
      </w:tr>
      <w:tr w:rsidR="001C1705" w:rsidRPr="001C1705" w:rsidTr="008232A0">
        <w:tc>
          <w:tcPr>
            <w:tcW w:w="10173" w:type="dxa"/>
            <w:gridSpan w:val="2"/>
          </w:tcPr>
          <w:p w:rsidR="001C1705" w:rsidRPr="00983576" w:rsidRDefault="001C1705" w:rsidP="008B07AE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35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 деятельность</w:t>
            </w:r>
            <w:r w:rsidR="00CD5797" w:rsidRPr="009835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835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(только для художественных текстов)</w:t>
            </w:r>
          </w:p>
        </w:tc>
      </w:tr>
      <w:tr w:rsidR="001C1705" w:rsidRPr="001C1705" w:rsidTr="008232A0">
        <w:tc>
          <w:tcPr>
            <w:tcW w:w="5086" w:type="dxa"/>
          </w:tcPr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создавать по аналогии собственный текст в жанре сказки и загадки;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• восстанавливать текст, дополняя его начало </w:t>
            </w:r>
            <w:r w:rsidRPr="006F67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</w:t>
            </w:r>
            <w:proofErr w:type="gramStart"/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gramEnd"/>
            <w:r w:rsidRPr="006F67A2">
              <w:rPr>
                <w:rFonts w:ascii="Times New Roman" w:hAnsi="Times New Roman" w:cs="Times New Roman"/>
                <w:sz w:val="24"/>
                <w:szCs w:val="24"/>
              </w:rPr>
              <w:t xml:space="preserve"> или пополняя его событиями;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sz w:val="24"/>
                <w:szCs w:val="24"/>
              </w:rPr>
              <w:t>• составлять устный рассказ по репродукциям картин художников и/или на основе личного опыта;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7" w:type="dxa"/>
          </w:tcPr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• вести рассказ (или повествование) на основе сюжета </w:t>
            </w:r>
            <w:proofErr w:type="spellStart"/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известн.литерат</w:t>
            </w:r>
            <w:proofErr w:type="spellEnd"/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произведения, дополняя и/или изменяя его содержание, </w:t>
            </w: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рассказывать известное литературное произведение от имени одного из действующих лиц или неодушевлённого предмета;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67A2">
              <w:rPr>
                <w:rFonts w:ascii="Times New Roman" w:hAnsi="Times New Roman" w:cs="Times New Roman"/>
                <w:i/>
                <w:sz w:val="24"/>
                <w:szCs w:val="24"/>
              </w:rPr>
              <w:t>• работать в группе, создавая сценарии и инсценируя прочитан.художественное произведение.</w:t>
            </w:r>
          </w:p>
          <w:p w:rsidR="001C1705" w:rsidRPr="006F67A2" w:rsidRDefault="001C1705" w:rsidP="006F67A2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1C91" w:rsidRPr="00177F04" w:rsidRDefault="0081588C" w:rsidP="00177F04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7140A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Ф</w:t>
      </w:r>
      <w:r w:rsidR="00652AB8" w:rsidRPr="007140A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ормы </w:t>
      </w:r>
      <w:r w:rsidRPr="007140AE">
        <w:rPr>
          <w:rFonts w:ascii="Times New Roman" w:hAnsi="Times New Roman" w:cs="Times New Roman"/>
          <w:b/>
          <w:sz w:val="24"/>
          <w:szCs w:val="24"/>
          <w:lang w:eastAsia="ru-RU"/>
        </w:rPr>
        <w:t>промежуточн</w:t>
      </w:r>
      <w:r w:rsidR="00652AB8" w:rsidRPr="007140AE">
        <w:rPr>
          <w:rFonts w:ascii="Times New Roman" w:hAnsi="Times New Roman" w:cs="Times New Roman"/>
          <w:b/>
          <w:sz w:val="24"/>
          <w:szCs w:val="24"/>
          <w:lang w:eastAsia="ru-RU"/>
        </w:rPr>
        <w:t>ой аттестации</w:t>
      </w:r>
      <w:r w:rsidR="008B07AE">
        <w:rPr>
          <w:rFonts w:ascii="Times New Roman" w:hAnsi="Times New Roman" w:cs="Times New Roman"/>
          <w:sz w:val="24"/>
          <w:szCs w:val="24"/>
          <w:lang w:eastAsia="ru-RU"/>
        </w:rPr>
        <w:t xml:space="preserve"> – з</w:t>
      </w:r>
      <w:r w:rsidR="009D0F37" w:rsidRPr="00177F04">
        <w:rPr>
          <w:rFonts w:ascii="Times New Roman" w:hAnsi="Times New Roman" w:cs="Times New Roman"/>
          <w:sz w:val="24"/>
          <w:szCs w:val="24"/>
          <w:lang w:eastAsia="ru-RU"/>
        </w:rPr>
        <w:t>а оценку по промежуточной аттестации по литератур</w:t>
      </w:r>
      <w:r w:rsidR="00112EEC">
        <w:rPr>
          <w:rFonts w:ascii="Times New Roman" w:hAnsi="Times New Roman" w:cs="Times New Roman"/>
          <w:sz w:val="24"/>
          <w:szCs w:val="24"/>
          <w:lang w:eastAsia="ru-RU"/>
        </w:rPr>
        <w:t>ному чтению во 2 классе считать</w:t>
      </w:r>
      <w:r w:rsidR="009D0F37" w:rsidRPr="00177F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D0F37" w:rsidRPr="009A4396">
        <w:rPr>
          <w:rFonts w:ascii="Times New Roman" w:hAnsi="Times New Roman" w:cs="Times New Roman"/>
          <w:b/>
          <w:sz w:val="24"/>
          <w:szCs w:val="24"/>
          <w:lang w:eastAsia="ru-RU"/>
        </w:rPr>
        <w:t>тестирование</w:t>
      </w:r>
      <w:r w:rsidR="007140AE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9E0F03">
        <w:rPr>
          <w:rFonts w:ascii="Times New Roman" w:hAnsi="Times New Roman" w:cs="Times New Roman"/>
          <w:sz w:val="24"/>
          <w:szCs w:val="24"/>
          <w:lang w:eastAsia="ru-RU"/>
        </w:rPr>
        <w:t xml:space="preserve"> согласно учебного плана на 2021 – 2022 </w:t>
      </w:r>
      <w:r w:rsidR="009D0F37" w:rsidRPr="00177F04">
        <w:rPr>
          <w:rFonts w:ascii="Times New Roman" w:hAnsi="Times New Roman" w:cs="Times New Roman"/>
          <w:sz w:val="24"/>
          <w:szCs w:val="24"/>
          <w:lang w:eastAsia="ru-RU"/>
        </w:rPr>
        <w:t>учебный год.</w:t>
      </w:r>
    </w:p>
    <w:p w:rsidR="00B06EE2" w:rsidRDefault="003E1411" w:rsidP="00B06EE2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 №0</w:t>
      </w:r>
      <w:r w:rsidR="00016074">
        <w:rPr>
          <w:rFonts w:ascii="Times New Roman" w:hAnsi="Times New Roman" w:cs="Times New Roman"/>
        </w:rPr>
        <w:t>1</w:t>
      </w:r>
      <w:r w:rsidR="00CD5797">
        <w:rPr>
          <w:rFonts w:ascii="Times New Roman" w:hAnsi="Times New Roman" w:cs="Times New Roman"/>
        </w:rPr>
        <w:t>-05-133 от «</w:t>
      </w:r>
      <w:r w:rsidR="008B07AE">
        <w:rPr>
          <w:rFonts w:ascii="Times New Roman" w:hAnsi="Times New Roman" w:cs="Times New Roman"/>
        </w:rPr>
        <w:t>02</w:t>
      </w:r>
      <w:r w:rsidR="002203E9">
        <w:rPr>
          <w:rFonts w:ascii="Times New Roman" w:hAnsi="Times New Roman" w:cs="Times New Roman"/>
        </w:rPr>
        <w:t>» 09. 2021</w:t>
      </w:r>
      <w:r w:rsidR="00B06EE2">
        <w:rPr>
          <w:rFonts w:ascii="Times New Roman" w:hAnsi="Times New Roman" w:cs="Times New Roman"/>
        </w:rPr>
        <w:t xml:space="preserve"> г.</w:t>
      </w:r>
    </w:p>
    <w:p w:rsidR="00621BF8" w:rsidRPr="00177F04" w:rsidRDefault="002203E9" w:rsidP="00177F04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30.08.2021</w:t>
      </w:r>
      <w:r w:rsidR="00B06EE2">
        <w:rPr>
          <w:rFonts w:ascii="Times New Roman" w:hAnsi="Times New Roman" w:cs="Times New Roman"/>
          <w:sz w:val="24"/>
          <w:szCs w:val="24"/>
        </w:rPr>
        <w:t>г.</w:t>
      </w:r>
    </w:p>
    <w:p w:rsidR="00B06EE2" w:rsidRPr="00B06EE2" w:rsidRDefault="00B06EE2" w:rsidP="00B06EE2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</w:p>
    <w:p w:rsidR="005268B0" w:rsidRPr="001D198F" w:rsidRDefault="007E7F8F" w:rsidP="001D19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7F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="00F075D5" w:rsidRPr="00177F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Вводный урок (1 ч.) </w:t>
      </w:r>
      <w:r w:rsidRPr="005268B0">
        <w:rPr>
          <w:rFonts w:ascii="Times New Roman" w:hAnsi="Times New Roman" w:cs="Times New Roman"/>
          <w:sz w:val="24"/>
          <w:szCs w:val="24"/>
        </w:rPr>
        <w:t>Знакомство с учебником, системой условных обозначений, содержанием учебника, словарём.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Самое великое чудо на свете (3 ч.) </w:t>
      </w:r>
      <w:r w:rsidRPr="005268B0">
        <w:rPr>
          <w:rFonts w:ascii="Times New Roman" w:hAnsi="Times New Roman" w:cs="Times New Roman"/>
          <w:sz w:val="24"/>
          <w:szCs w:val="24"/>
        </w:rPr>
        <w:t xml:space="preserve">Книги, прочитанные летом. Игра «Крестики – нолики». Самое великое чудо на свете. Библиотеки. </w:t>
      </w:r>
      <w:r w:rsidRPr="005268B0">
        <w:rPr>
          <w:rFonts w:ascii="Times New Roman" w:hAnsi="Times New Roman" w:cs="Times New Roman"/>
          <w:b/>
          <w:sz w:val="24"/>
          <w:szCs w:val="24"/>
        </w:rPr>
        <w:t>Урок- проект.</w:t>
      </w:r>
      <w:r w:rsidRPr="005268B0">
        <w:rPr>
          <w:rFonts w:ascii="Times New Roman" w:hAnsi="Times New Roman" w:cs="Times New Roman"/>
          <w:sz w:val="24"/>
          <w:szCs w:val="24"/>
        </w:rPr>
        <w:t xml:space="preserve"> «Почему мне интересно ходить в библиотеку». Книги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Устное народное творчество (17 ч.) </w:t>
      </w:r>
      <w:r w:rsidRPr="005268B0">
        <w:rPr>
          <w:rFonts w:ascii="Times New Roman" w:hAnsi="Times New Roman" w:cs="Times New Roman"/>
          <w:sz w:val="24"/>
          <w:szCs w:val="24"/>
        </w:rPr>
        <w:t xml:space="preserve">Произведения устного народного творчества: пословицы, поговорки, народные песни,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>, прибаутки, считалки, небылицы, загадки, сказки.  Русские народные сказки «Петушок и бобовое зёрнышко», «У</w:t>
      </w:r>
      <w:r w:rsidR="004B2A10">
        <w:rPr>
          <w:rFonts w:ascii="Times New Roman" w:hAnsi="Times New Roman" w:cs="Times New Roman"/>
          <w:sz w:val="24"/>
          <w:szCs w:val="24"/>
        </w:rPr>
        <w:t xml:space="preserve"> </w:t>
      </w:r>
      <w:r w:rsidRPr="005268B0">
        <w:rPr>
          <w:rFonts w:ascii="Times New Roman" w:hAnsi="Times New Roman" w:cs="Times New Roman"/>
          <w:sz w:val="24"/>
          <w:szCs w:val="24"/>
        </w:rPr>
        <w:t>страха глаза велики», «Лиса и тетерев», «Лиса и журавль», «Каша из топора», «Гуси-лебеди», внеклассное чтение: «Сестрица Алёнушка и братец Иванушка», обобщение по разделу, проверим себя и оценим свои достижения.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Люблю природу русскую. Осень (9ч). </w:t>
      </w:r>
      <w:r w:rsidRPr="005268B0">
        <w:rPr>
          <w:rFonts w:ascii="Times New Roman" w:hAnsi="Times New Roman" w:cs="Times New Roman"/>
          <w:sz w:val="24"/>
          <w:szCs w:val="24"/>
        </w:rPr>
        <w:t xml:space="preserve">Лирические стихотворения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Ф.Тютчева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К.Бальмонта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А.Плещеева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А.Фета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А.Толстого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С.Есенина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>. Проверим себя и оценим свои достижения.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Русские писатели (15 ч.)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А.С.Пушкин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Лирические стихотворения, «Сказка о рыбаке и рыбке».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И.А.Крылов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Басни.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Басни. Рассказы. Внеклассное чтение.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В.И.Даль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 «Старик-годовик». Обобщение по разделу «Русские писатели». Проверим себя и оценим свои достижения.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О братьях наших меньших (15 ч.) </w:t>
      </w:r>
      <w:r w:rsidRPr="005268B0">
        <w:rPr>
          <w:rFonts w:ascii="Times New Roman" w:hAnsi="Times New Roman" w:cs="Times New Roman"/>
          <w:sz w:val="24"/>
          <w:szCs w:val="24"/>
        </w:rPr>
        <w:t xml:space="preserve">Весёлые стихи о животных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А.Шибаева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Б.Заходера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И.Пивоваровой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В.Берестова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Научно-популярный текст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Н.Сладкова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Рассказы о животных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М.Пришвина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Е.Чарушина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Б.Житкова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В.Бианки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Внеклассное чтение.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Е.Чарушин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 «Про Томку». Обобщение по разделу «О братьях наших меньших». Проверим себя и оценим свои достижения. Проект по теме: «Пишем статью в школьную стенгазету» 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Люблю природу русскую. Зима (12 ч.) </w:t>
      </w:r>
      <w:r w:rsidRPr="005268B0">
        <w:rPr>
          <w:rFonts w:ascii="Times New Roman" w:hAnsi="Times New Roman" w:cs="Times New Roman"/>
          <w:sz w:val="24"/>
          <w:szCs w:val="24"/>
        </w:rPr>
        <w:t xml:space="preserve">Лирические стихотворения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К.Бальмонта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Я.Акима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Ф.Тютчева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С.Есенина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С.Дрожжина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>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sz w:val="24"/>
          <w:szCs w:val="24"/>
        </w:rPr>
        <w:t xml:space="preserve">Русская народная сказка «Два Мороза».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С.Михалков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 «Новогодняя быль», весёлые стихи о зиме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А.Барто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А.Прокофьева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>. Обобщение по разделу «Люблю природу русскую. Зима». Проверка техники чтения. Проверим себя и оценим свои достижения.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Писатели детям (18ч.)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К.И.Чуковский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>. Сказки. «Путаница», «Радость», «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Федорино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 горе».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С.Маршак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 «Кот и лодыри». Стихотворения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С.В.Михалкова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А.Л.Барто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Юмористические рассказы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Н.Н.Носова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>. Обобщение по разделу «Писатели – детям». Проверим себя и оценим свои достижения.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Я и мои друзья (11 ч.) </w:t>
      </w:r>
      <w:r w:rsidRPr="005268B0">
        <w:rPr>
          <w:rFonts w:ascii="Times New Roman" w:hAnsi="Times New Roman" w:cs="Times New Roman"/>
          <w:sz w:val="24"/>
          <w:szCs w:val="24"/>
        </w:rPr>
        <w:t xml:space="preserve">Стихи о дружбе и друзьях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В.Берестова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Э.Мошковской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В.Лунина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Рассказы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Н.Булгакова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Ю.Ермолаева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В.Осеевой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>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Люблю природу русскую. Весна (10ч) </w:t>
      </w:r>
      <w:r w:rsidRPr="005268B0">
        <w:rPr>
          <w:rFonts w:ascii="Times New Roman" w:hAnsi="Times New Roman" w:cs="Times New Roman"/>
          <w:sz w:val="24"/>
          <w:szCs w:val="24"/>
        </w:rPr>
        <w:t xml:space="preserve">Весенние загадки. Лирические стихотворения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Ф.Тютчева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А.Плещеева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А.Блока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И.Бунина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С.Маршака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Е.Благининой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Э.Мошковской.Проверим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 себя и оценим свои достижения.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t xml:space="preserve">И в шутку и всерьёз (13 ч.) </w:t>
      </w:r>
      <w:r w:rsidRPr="005268B0">
        <w:rPr>
          <w:rFonts w:ascii="Times New Roman" w:hAnsi="Times New Roman" w:cs="Times New Roman"/>
          <w:sz w:val="24"/>
          <w:szCs w:val="24"/>
        </w:rPr>
        <w:t xml:space="preserve">Весёлые стихи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Б.Заходера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Э.Успенского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И.Токмаковой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Герой авторских стихотворений. Ритм стихотворения. Внеклассное чтение.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Н.Носов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 «Фантазёры». Обобщение по разделу «И в шутку, и в серьёз». Проверим себя и оценим свои достижения.</w:t>
      </w:r>
    </w:p>
    <w:p w:rsidR="005268B0" w:rsidRPr="005268B0" w:rsidRDefault="005268B0" w:rsidP="005268B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68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Литература зарубежных стран (13 ч). </w:t>
      </w:r>
      <w:r w:rsidRPr="005268B0">
        <w:rPr>
          <w:rFonts w:ascii="Times New Roman" w:hAnsi="Times New Roman" w:cs="Times New Roman"/>
          <w:sz w:val="24"/>
          <w:szCs w:val="24"/>
        </w:rPr>
        <w:t xml:space="preserve">Американские, английские, французские, немецкие народные песенки в переводе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С.Маршака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В.Викторова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Л.Яхнина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268B0">
        <w:rPr>
          <w:rFonts w:ascii="Times New Roman" w:hAnsi="Times New Roman" w:cs="Times New Roman"/>
          <w:sz w:val="24"/>
          <w:szCs w:val="24"/>
        </w:rPr>
        <w:t>Ш.Перро</w:t>
      </w:r>
      <w:proofErr w:type="spellEnd"/>
      <w:r w:rsidRPr="005268B0">
        <w:rPr>
          <w:rFonts w:ascii="Times New Roman" w:hAnsi="Times New Roman" w:cs="Times New Roman"/>
          <w:sz w:val="24"/>
          <w:szCs w:val="24"/>
        </w:rPr>
        <w:t xml:space="preserve"> «Кот в сапогах», «Красная Шапочка». Проект «Мой Любимый писатель-сказочник». Защита проекта «Мой любимый писатель – сказочник». Подведём итоги за год. Советуем прочитать летом.</w:t>
      </w:r>
    </w:p>
    <w:p w:rsidR="009627F7" w:rsidRPr="00FE6910" w:rsidRDefault="009627F7" w:rsidP="00FE6910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27F7" w:rsidRPr="00F26AE1" w:rsidRDefault="000853AF" w:rsidP="00F26AE1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3AF">
        <w:rPr>
          <w:rFonts w:ascii="Times New Roman" w:hAnsi="Times New Roman" w:cs="Times New Roman"/>
          <w:b/>
          <w:sz w:val="24"/>
          <w:szCs w:val="24"/>
        </w:rPr>
        <w:t>4. Тематическое планирование с указанием количества часов, отводимых на освоение каждой темы</w:t>
      </w:r>
      <w:bookmarkStart w:id="0" w:name="_GoBack"/>
      <w:bookmarkEnd w:id="0"/>
    </w:p>
    <w:tbl>
      <w:tblPr>
        <w:tblStyle w:val="aa"/>
        <w:tblW w:w="9613" w:type="dxa"/>
        <w:tblLook w:val="04A0" w:firstRow="1" w:lastRow="0" w:firstColumn="1" w:lastColumn="0" w:noHBand="0" w:noVBand="1"/>
      </w:tblPr>
      <w:tblGrid>
        <w:gridCol w:w="722"/>
        <w:gridCol w:w="5655"/>
        <w:gridCol w:w="3236"/>
      </w:tblGrid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27585" w:rsidRPr="00927585" w:rsidTr="009A5A13">
        <w:trPr>
          <w:trHeight w:val="2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Самое великое чудо на свете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A7B0C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7585"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DD20C2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27585"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Люблю природу русскую. Осень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1D198F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27585"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Русские писатели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1D198F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27585"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1D198F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27585"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1D198F" w:rsidRPr="00927585" w:rsidTr="00443931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8F" w:rsidRPr="00927585" w:rsidRDefault="00443931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8F" w:rsidRPr="00927585" w:rsidRDefault="001D198F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Люблю природу русскую. Зима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8F" w:rsidRPr="00927585" w:rsidRDefault="001D198F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443931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Писатели детям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1D198F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27585"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443931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1D198F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27585"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443931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Люблю природу русскую. Весна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443931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в шутку и всерьёз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1D198F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27585"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927585" w:rsidRPr="00927585" w:rsidTr="009A5A13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443931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927585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Литература зарубежных стран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585" w:rsidRPr="00927585" w:rsidRDefault="001D198F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27585" w:rsidRPr="00927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9A7B0C" w:rsidRPr="00927585" w:rsidTr="00E53CDB">
        <w:trPr>
          <w:trHeight w:val="296"/>
        </w:trPr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7B0C" w:rsidRPr="00927585" w:rsidRDefault="009A7B0C" w:rsidP="0092758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7585" w:rsidRPr="00927585" w:rsidRDefault="00927585" w:rsidP="00927585">
      <w:pPr>
        <w:pStyle w:val="a8"/>
        <w:rPr>
          <w:rFonts w:ascii="Times New Roman" w:hAnsi="Times New Roman" w:cs="Times New Roman"/>
          <w:sz w:val="24"/>
          <w:szCs w:val="24"/>
        </w:rPr>
      </w:pPr>
      <w:r w:rsidRPr="00927585">
        <w:rPr>
          <w:rFonts w:ascii="Times New Roman" w:hAnsi="Times New Roman" w:cs="Times New Roman"/>
          <w:sz w:val="24"/>
          <w:szCs w:val="24"/>
        </w:rPr>
        <w:t>Проектов – 2 ч</w:t>
      </w:r>
    </w:p>
    <w:p w:rsidR="00927585" w:rsidRDefault="00927585" w:rsidP="00927585">
      <w:pPr>
        <w:rPr>
          <w:rFonts w:ascii="Times New Roman" w:hAnsi="Times New Roman"/>
          <w:sz w:val="28"/>
          <w:szCs w:val="28"/>
        </w:rPr>
      </w:pPr>
    </w:p>
    <w:p w:rsidR="00070388" w:rsidRPr="001C1705" w:rsidRDefault="00070388" w:rsidP="00024568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sectPr w:rsidR="00070388" w:rsidRPr="001C1705" w:rsidSect="008A0BF5">
      <w:pgSz w:w="11906" w:h="16838"/>
      <w:pgMar w:top="568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76A7FC0"/>
    <w:lvl w:ilvl="0">
      <w:numFmt w:val="decimal"/>
      <w:lvlText w:val="*"/>
      <w:lvlJc w:val="left"/>
    </w:lvl>
  </w:abstractNum>
  <w:abstractNum w:abstractNumId="1" w15:restartNumberingAfterBreak="0">
    <w:nsid w:val="054609B0"/>
    <w:multiLevelType w:val="hybridMultilevel"/>
    <w:tmpl w:val="A2CCDB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F450E"/>
    <w:multiLevelType w:val="hybridMultilevel"/>
    <w:tmpl w:val="5D342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4A36DE"/>
    <w:multiLevelType w:val="hybridMultilevel"/>
    <w:tmpl w:val="CC1288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62E6F"/>
    <w:multiLevelType w:val="hybridMultilevel"/>
    <w:tmpl w:val="819A5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15D3"/>
    <w:multiLevelType w:val="hybridMultilevel"/>
    <w:tmpl w:val="170C8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70D00"/>
    <w:multiLevelType w:val="hybridMultilevel"/>
    <w:tmpl w:val="73121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75909"/>
    <w:multiLevelType w:val="hybridMultilevel"/>
    <w:tmpl w:val="8D789B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97A6D"/>
    <w:multiLevelType w:val="hybridMultilevel"/>
    <w:tmpl w:val="397EE056"/>
    <w:lvl w:ilvl="0" w:tplc="DE26E5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D4099B"/>
    <w:multiLevelType w:val="hybridMultilevel"/>
    <w:tmpl w:val="79F4E45C"/>
    <w:lvl w:ilvl="0" w:tplc="B7F487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3E636E4"/>
    <w:multiLevelType w:val="hybridMultilevel"/>
    <w:tmpl w:val="0304F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600F6"/>
    <w:multiLevelType w:val="hybridMultilevel"/>
    <w:tmpl w:val="A9A81A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E2C64"/>
    <w:multiLevelType w:val="hybridMultilevel"/>
    <w:tmpl w:val="3E3270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44C44"/>
    <w:multiLevelType w:val="hybridMultilevel"/>
    <w:tmpl w:val="1618F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084C98"/>
    <w:multiLevelType w:val="hybridMultilevel"/>
    <w:tmpl w:val="46D4AB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F707E2"/>
    <w:multiLevelType w:val="hybridMultilevel"/>
    <w:tmpl w:val="81B8F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6E5F4E"/>
    <w:multiLevelType w:val="hybridMultilevel"/>
    <w:tmpl w:val="E118F4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222A4"/>
    <w:multiLevelType w:val="hybridMultilevel"/>
    <w:tmpl w:val="C0004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A43DD"/>
    <w:multiLevelType w:val="hybridMultilevel"/>
    <w:tmpl w:val="DD0CB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C2E0C"/>
    <w:multiLevelType w:val="hybridMultilevel"/>
    <w:tmpl w:val="2084B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E1075"/>
    <w:multiLevelType w:val="hybridMultilevel"/>
    <w:tmpl w:val="54247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AB356E"/>
    <w:multiLevelType w:val="hybridMultilevel"/>
    <w:tmpl w:val="03682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2439A"/>
    <w:multiLevelType w:val="hybridMultilevel"/>
    <w:tmpl w:val="DE18F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7C0F2997"/>
    <w:multiLevelType w:val="hybridMultilevel"/>
    <w:tmpl w:val="9D02BB10"/>
    <w:lvl w:ilvl="0" w:tplc="868AED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2F1E06"/>
    <w:multiLevelType w:val="hybridMultilevel"/>
    <w:tmpl w:val="0FAA72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10"/>
  </w:num>
  <w:num w:numId="11">
    <w:abstractNumId w:val="14"/>
  </w:num>
  <w:num w:numId="12">
    <w:abstractNumId w:val="28"/>
  </w:num>
  <w:num w:numId="13">
    <w:abstractNumId w:val="5"/>
  </w:num>
  <w:num w:numId="14">
    <w:abstractNumId w:val="18"/>
  </w:num>
  <w:num w:numId="15">
    <w:abstractNumId w:val="12"/>
  </w:num>
  <w:num w:numId="16">
    <w:abstractNumId w:val="2"/>
  </w:num>
  <w:num w:numId="17">
    <w:abstractNumId w:val="6"/>
  </w:num>
  <w:num w:numId="18">
    <w:abstractNumId w:val="4"/>
  </w:num>
  <w:num w:numId="19">
    <w:abstractNumId w:val="23"/>
  </w:num>
  <w:num w:numId="20">
    <w:abstractNumId w:val="7"/>
  </w:num>
  <w:num w:numId="21">
    <w:abstractNumId w:val="19"/>
  </w:num>
  <w:num w:numId="22">
    <w:abstractNumId w:val="21"/>
  </w:num>
  <w:num w:numId="23">
    <w:abstractNumId w:val="13"/>
  </w:num>
  <w:num w:numId="24">
    <w:abstractNumId w:val="20"/>
  </w:num>
  <w:num w:numId="25">
    <w:abstractNumId w:val="24"/>
  </w:num>
  <w:num w:numId="26">
    <w:abstractNumId w:val="26"/>
  </w:num>
  <w:num w:numId="27">
    <w:abstractNumId w:val="8"/>
  </w:num>
  <w:num w:numId="28">
    <w:abstractNumId w:val="11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C356F"/>
    <w:rsid w:val="00016074"/>
    <w:rsid w:val="00024568"/>
    <w:rsid w:val="00046A6B"/>
    <w:rsid w:val="0005198B"/>
    <w:rsid w:val="00070388"/>
    <w:rsid w:val="000853AF"/>
    <w:rsid w:val="000B6765"/>
    <w:rsid w:val="000E40FA"/>
    <w:rsid w:val="00112100"/>
    <w:rsid w:val="00112EEC"/>
    <w:rsid w:val="00115925"/>
    <w:rsid w:val="0012127F"/>
    <w:rsid w:val="00133830"/>
    <w:rsid w:val="00140623"/>
    <w:rsid w:val="001433B6"/>
    <w:rsid w:val="00160086"/>
    <w:rsid w:val="00160EE0"/>
    <w:rsid w:val="00163A14"/>
    <w:rsid w:val="00171C6D"/>
    <w:rsid w:val="00177F04"/>
    <w:rsid w:val="00190CD9"/>
    <w:rsid w:val="001B258B"/>
    <w:rsid w:val="001C1705"/>
    <w:rsid w:val="001D198F"/>
    <w:rsid w:val="001E55F7"/>
    <w:rsid w:val="00207A94"/>
    <w:rsid w:val="002203E9"/>
    <w:rsid w:val="00223EE9"/>
    <w:rsid w:val="002653E1"/>
    <w:rsid w:val="00271508"/>
    <w:rsid w:val="002843B0"/>
    <w:rsid w:val="0029782D"/>
    <w:rsid w:val="002A6539"/>
    <w:rsid w:val="002A7CA1"/>
    <w:rsid w:val="002C0200"/>
    <w:rsid w:val="002C14A1"/>
    <w:rsid w:val="002D6BBD"/>
    <w:rsid w:val="002F5BF3"/>
    <w:rsid w:val="002F7CA3"/>
    <w:rsid w:val="00305425"/>
    <w:rsid w:val="0031640A"/>
    <w:rsid w:val="00323C42"/>
    <w:rsid w:val="00351A5B"/>
    <w:rsid w:val="003B10AC"/>
    <w:rsid w:val="003C49D3"/>
    <w:rsid w:val="003C518C"/>
    <w:rsid w:val="003D26AA"/>
    <w:rsid w:val="003E1411"/>
    <w:rsid w:val="003E19CA"/>
    <w:rsid w:val="003E1B3F"/>
    <w:rsid w:val="003E1FC5"/>
    <w:rsid w:val="003E492F"/>
    <w:rsid w:val="003E5391"/>
    <w:rsid w:val="003F34BA"/>
    <w:rsid w:val="00402190"/>
    <w:rsid w:val="00407291"/>
    <w:rsid w:val="00443931"/>
    <w:rsid w:val="00465546"/>
    <w:rsid w:val="004715C0"/>
    <w:rsid w:val="00493B9C"/>
    <w:rsid w:val="004A5523"/>
    <w:rsid w:val="004A57D2"/>
    <w:rsid w:val="004A6D30"/>
    <w:rsid w:val="004B2A10"/>
    <w:rsid w:val="005268B0"/>
    <w:rsid w:val="00530B4C"/>
    <w:rsid w:val="005345B9"/>
    <w:rsid w:val="0057528A"/>
    <w:rsid w:val="00576E4F"/>
    <w:rsid w:val="005946DF"/>
    <w:rsid w:val="005A5E0C"/>
    <w:rsid w:val="005D368F"/>
    <w:rsid w:val="005F6C0E"/>
    <w:rsid w:val="006067EA"/>
    <w:rsid w:val="00621BF8"/>
    <w:rsid w:val="00652AB8"/>
    <w:rsid w:val="0066787F"/>
    <w:rsid w:val="00682F26"/>
    <w:rsid w:val="006874A3"/>
    <w:rsid w:val="00691C91"/>
    <w:rsid w:val="006A6174"/>
    <w:rsid w:val="006B5907"/>
    <w:rsid w:val="006C00FD"/>
    <w:rsid w:val="006C6064"/>
    <w:rsid w:val="006F67A2"/>
    <w:rsid w:val="00700BBE"/>
    <w:rsid w:val="00701A8C"/>
    <w:rsid w:val="00704B41"/>
    <w:rsid w:val="00704DBB"/>
    <w:rsid w:val="007140AE"/>
    <w:rsid w:val="00724017"/>
    <w:rsid w:val="007447F5"/>
    <w:rsid w:val="007505AF"/>
    <w:rsid w:val="00751D22"/>
    <w:rsid w:val="00754F22"/>
    <w:rsid w:val="00760E49"/>
    <w:rsid w:val="00761E0E"/>
    <w:rsid w:val="007635F9"/>
    <w:rsid w:val="00792A12"/>
    <w:rsid w:val="00793E54"/>
    <w:rsid w:val="0079799C"/>
    <w:rsid w:val="007A0774"/>
    <w:rsid w:val="007C145E"/>
    <w:rsid w:val="007D58D1"/>
    <w:rsid w:val="007E2D50"/>
    <w:rsid w:val="007E3BFF"/>
    <w:rsid w:val="007E4112"/>
    <w:rsid w:val="007E7F8F"/>
    <w:rsid w:val="007F608C"/>
    <w:rsid w:val="0081588C"/>
    <w:rsid w:val="008176D6"/>
    <w:rsid w:val="00844194"/>
    <w:rsid w:val="00855FB6"/>
    <w:rsid w:val="008926E9"/>
    <w:rsid w:val="00896E4C"/>
    <w:rsid w:val="008A0BF5"/>
    <w:rsid w:val="008B07AE"/>
    <w:rsid w:val="008B5DDF"/>
    <w:rsid w:val="008D34E1"/>
    <w:rsid w:val="008D7145"/>
    <w:rsid w:val="00927585"/>
    <w:rsid w:val="00941DA2"/>
    <w:rsid w:val="00952A39"/>
    <w:rsid w:val="00956E47"/>
    <w:rsid w:val="009627F7"/>
    <w:rsid w:val="00970EDC"/>
    <w:rsid w:val="00983576"/>
    <w:rsid w:val="009A4396"/>
    <w:rsid w:val="009A5A13"/>
    <w:rsid w:val="009A7B0C"/>
    <w:rsid w:val="009A7FAB"/>
    <w:rsid w:val="009C63B9"/>
    <w:rsid w:val="009D0F37"/>
    <w:rsid w:val="009D16EA"/>
    <w:rsid w:val="009D4C6A"/>
    <w:rsid w:val="009E0F03"/>
    <w:rsid w:val="009F4F37"/>
    <w:rsid w:val="009F7487"/>
    <w:rsid w:val="00A104F4"/>
    <w:rsid w:val="00A123F1"/>
    <w:rsid w:val="00A13230"/>
    <w:rsid w:val="00A33458"/>
    <w:rsid w:val="00A34859"/>
    <w:rsid w:val="00A728ED"/>
    <w:rsid w:val="00A804F7"/>
    <w:rsid w:val="00A92FB0"/>
    <w:rsid w:val="00A935FE"/>
    <w:rsid w:val="00A94FA0"/>
    <w:rsid w:val="00A95882"/>
    <w:rsid w:val="00AA4BE1"/>
    <w:rsid w:val="00AC10D4"/>
    <w:rsid w:val="00AC356F"/>
    <w:rsid w:val="00AF1073"/>
    <w:rsid w:val="00AF1133"/>
    <w:rsid w:val="00B0150D"/>
    <w:rsid w:val="00B06EE2"/>
    <w:rsid w:val="00B44280"/>
    <w:rsid w:val="00B52A50"/>
    <w:rsid w:val="00B56F5F"/>
    <w:rsid w:val="00B60E42"/>
    <w:rsid w:val="00B67D27"/>
    <w:rsid w:val="00B80D62"/>
    <w:rsid w:val="00B95698"/>
    <w:rsid w:val="00BB6305"/>
    <w:rsid w:val="00BE6780"/>
    <w:rsid w:val="00BE79B9"/>
    <w:rsid w:val="00BF22C2"/>
    <w:rsid w:val="00C32A99"/>
    <w:rsid w:val="00C33361"/>
    <w:rsid w:val="00C3394B"/>
    <w:rsid w:val="00C342F4"/>
    <w:rsid w:val="00C51C29"/>
    <w:rsid w:val="00C618DC"/>
    <w:rsid w:val="00C637AE"/>
    <w:rsid w:val="00C81042"/>
    <w:rsid w:val="00C85F68"/>
    <w:rsid w:val="00CB28B5"/>
    <w:rsid w:val="00CB28EB"/>
    <w:rsid w:val="00CB2C74"/>
    <w:rsid w:val="00CB4AE5"/>
    <w:rsid w:val="00CD5797"/>
    <w:rsid w:val="00CF0B0E"/>
    <w:rsid w:val="00D013EB"/>
    <w:rsid w:val="00D07173"/>
    <w:rsid w:val="00D27BAE"/>
    <w:rsid w:val="00D27E18"/>
    <w:rsid w:val="00D3280C"/>
    <w:rsid w:val="00D45808"/>
    <w:rsid w:val="00D551F8"/>
    <w:rsid w:val="00D569D0"/>
    <w:rsid w:val="00D81165"/>
    <w:rsid w:val="00D934E3"/>
    <w:rsid w:val="00DA408B"/>
    <w:rsid w:val="00DA66FA"/>
    <w:rsid w:val="00DC7C8C"/>
    <w:rsid w:val="00DD20C2"/>
    <w:rsid w:val="00DE7A22"/>
    <w:rsid w:val="00DF69A2"/>
    <w:rsid w:val="00E06AAA"/>
    <w:rsid w:val="00E2207D"/>
    <w:rsid w:val="00E237E2"/>
    <w:rsid w:val="00E418C3"/>
    <w:rsid w:val="00E51B70"/>
    <w:rsid w:val="00E64BA5"/>
    <w:rsid w:val="00E72316"/>
    <w:rsid w:val="00E7234E"/>
    <w:rsid w:val="00E803A8"/>
    <w:rsid w:val="00E85175"/>
    <w:rsid w:val="00EC1475"/>
    <w:rsid w:val="00EC1EAB"/>
    <w:rsid w:val="00ED5121"/>
    <w:rsid w:val="00EE615F"/>
    <w:rsid w:val="00F075D5"/>
    <w:rsid w:val="00F12905"/>
    <w:rsid w:val="00F24AEC"/>
    <w:rsid w:val="00F26AE1"/>
    <w:rsid w:val="00F511D9"/>
    <w:rsid w:val="00F62044"/>
    <w:rsid w:val="00F714B3"/>
    <w:rsid w:val="00F747AD"/>
    <w:rsid w:val="00F81D57"/>
    <w:rsid w:val="00F87AA0"/>
    <w:rsid w:val="00F96AD8"/>
    <w:rsid w:val="00FB483C"/>
    <w:rsid w:val="00FD586F"/>
    <w:rsid w:val="00FE1359"/>
    <w:rsid w:val="00FE6910"/>
    <w:rsid w:val="00FF3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42974-B8A1-4B46-8F73-B50A083A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5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C356F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AC356F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13">
    <w:name w:val="Font Style13"/>
    <w:basedOn w:val="a0"/>
    <w:uiPriority w:val="99"/>
    <w:rsid w:val="00AC356F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5">
    <w:name w:val="List Paragraph"/>
    <w:basedOn w:val="a"/>
    <w:uiPriority w:val="34"/>
    <w:qFormat/>
    <w:rsid w:val="00AC356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3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33B6"/>
    <w:rPr>
      <w:rFonts w:ascii="Tahoma" w:eastAsia="Calibri" w:hAnsi="Tahoma" w:cs="Tahoma"/>
      <w:sz w:val="16"/>
      <w:szCs w:val="16"/>
    </w:rPr>
  </w:style>
  <w:style w:type="paragraph" w:styleId="a8">
    <w:name w:val="No Spacing"/>
    <w:aliases w:val="основа,Без интервала1,No Spacing"/>
    <w:link w:val="a9"/>
    <w:uiPriority w:val="1"/>
    <w:qFormat/>
    <w:rsid w:val="00A94FA0"/>
    <w:pPr>
      <w:spacing w:after="0" w:line="240" w:lineRule="auto"/>
    </w:pPr>
  </w:style>
  <w:style w:type="table" w:styleId="aa">
    <w:name w:val="Table Grid"/>
    <w:basedOn w:val="a1"/>
    <w:rsid w:val="00D01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А_основной"/>
    <w:basedOn w:val="a"/>
    <w:link w:val="ac"/>
    <w:qFormat/>
    <w:rsid w:val="00D013E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c">
    <w:name w:val="А_основной Знак"/>
    <w:basedOn w:val="a0"/>
    <w:link w:val="ab"/>
    <w:rsid w:val="00D013EB"/>
    <w:rPr>
      <w:rFonts w:ascii="Times New Roman" w:eastAsia="Times New Roman" w:hAnsi="Times New Roman" w:cs="Arial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75D5"/>
  </w:style>
  <w:style w:type="character" w:styleId="ad">
    <w:name w:val="Subtle Emphasis"/>
    <w:basedOn w:val="a0"/>
    <w:uiPriority w:val="19"/>
    <w:qFormat/>
    <w:rsid w:val="00C637AE"/>
    <w:rPr>
      <w:i/>
      <w:iCs/>
      <w:color w:val="404040" w:themeColor="text1" w:themeTint="BF"/>
    </w:rPr>
  </w:style>
  <w:style w:type="character" w:customStyle="1" w:styleId="a9">
    <w:name w:val="Без интервала Знак"/>
    <w:aliases w:val="основа Знак,Без интервала1 Знак,No Spacing Знак"/>
    <w:link w:val="a8"/>
    <w:uiPriority w:val="1"/>
    <w:locked/>
    <w:rsid w:val="007D58D1"/>
  </w:style>
  <w:style w:type="character" w:customStyle="1" w:styleId="c5">
    <w:name w:val="c5"/>
    <w:basedOn w:val="a0"/>
    <w:rsid w:val="00701A8C"/>
  </w:style>
  <w:style w:type="character" w:customStyle="1" w:styleId="c4">
    <w:name w:val="c4"/>
    <w:basedOn w:val="a0"/>
    <w:rsid w:val="00701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7B65C-F29F-4538-9043-4BD09264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8</Pages>
  <Words>2943</Words>
  <Characters>16778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185</cp:revision>
  <cp:lastPrinted>2019-10-01T01:27:00Z</cp:lastPrinted>
  <dcterms:created xsi:type="dcterms:W3CDTF">2013-09-08T10:04:00Z</dcterms:created>
  <dcterms:modified xsi:type="dcterms:W3CDTF">2021-12-01T15:34:00Z</dcterms:modified>
</cp:coreProperties>
</file>